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521" w:rsidRPr="005D4D63" w:rsidRDefault="00767A88" w:rsidP="000F54ED">
      <w:pPr>
        <w:bidi/>
        <w:spacing w:after="150" w:line="420" w:lineRule="atLeast"/>
        <w:jc w:val="both"/>
        <w:textAlignment w:val="top"/>
        <w:rPr>
          <w:rFonts w:ascii="p30" w:eastAsia="Times New Roman" w:hAnsi="p30" w:cs="Arial"/>
          <w:color w:val="FFFFFF"/>
          <w:sz w:val="21"/>
          <w:szCs w:val="21"/>
        </w:rPr>
      </w:pPr>
      <w:r>
        <w:fldChar w:fldCharType="begin"/>
      </w:r>
      <w:r>
        <w:instrText xml:space="preserve"> HYPERLINK "https://v-education.mums.ac.ir/index.php" \o "</w:instrText>
      </w:r>
      <w:r>
        <w:rPr>
          <w:rtl/>
        </w:rPr>
        <w:instrText>صفحه اصلی</w:instrText>
      </w:r>
      <w:r>
        <w:instrText xml:space="preserve"> " </w:instrText>
      </w:r>
      <w:r>
        <w:fldChar w:fldCharType="separate"/>
      </w:r>
      <w:r w:rsidR="00553521" w:rsidRPr="005D4D63">
        <w:rPr>
          <w:rFonts w:ascii="p30" w:eastAsia="Times New Roman" w:hAnsi="p30" w:cs="Arial"/>
          <w:color w:val="FFFFFF"/>
          <w:sz w:val="21"/>
          <w:szCs w:val="21"/>
          <w:u w:val="single"/>
          <w:rtl/>
        </w:rPr>
        <w:t>صفحه اصلی</w:t>
      </w:r>
      <w:r>
        <w:rPr>
          <w:rFonts w:ascii="p30" w:eastAsia="Times New Roman" w:hAnsi="p30" w:cs="Arial"/>
          <w:color w:val="FFFFFF"/>
          <w:sz w:val="21"/>
          <w:szCs w:val="21"/>
          <w:u w:val="single"/>
        </w:rPr>
        <w:fldChar w:fldCharType="end"/>
      </w:r>
      <w:r w:rsidR="00553521" w:rsidRPr="005D4D63">
        <w:rPr>
          <w:rFonts w:ascii="p30" w:eastAsia="Times New Roman" w:hAnsi="p30" w:cs="Arial"/>
          <w:color w:val="FFFFFF"/>
          <w:sz w:val="21"/>
          <w:szCs w:val="21"/>
        </w:rPr>
        <w:t> | </w:t>
      </w:r>
      <w:hyperlink r:id="rId5" w:tooltip="پست الکترونیک " w:history="1">
        <w:r w:rsidR="00553521" w:rsidRPr="005D4D63">
          <w:rPr>
            <w:rFonts w:ascii="p30" w:eastAsia="Times New Roman" w:hAnsi="p30" w:cs="Arial"/>
            <w:color w:val="FFFFFF"/>
            <w:sz w:val="21"/>
            <w:szCs w:val="21"/>
            <w:u w:val="single"/>
            <w:rtl/>
          </w:rPr>
          <w:t>پست کترونیک</w:t>
        </w:r>
      </w:hyperlink>
      <w:r w:rsidR="00553521" w:rsidRPr="005D4D63">
        <w:rPr>
          <w:rFonts w:ascii="p30" w:eastAsia="Times New Roman" w:hAnsi="p30" w:cs="Arial"/>
          <w:color w:val="FFFFFF"/>
          <w:sz w:val="21"/>
          <w:szCs w:val="21"/>
        </w:rPr>
        <w:t> |</w:t>
      </w:r>
      <w:hyperlink r:id="rId6" w:tgtFrame="_blank" w:history="1">
        <w:r w:rsidR="00553521" w:rsidRPr="005D4D63">
          <w:rPr>
            <w:rFonts w:ascii="p30" w:eastAsia="Times New Roman" w:hAnsi="p30" w:cs="Arial"/>
            <w:color w:val="FFFFFF"/>
            <w:sz w:val="21"/>
            <w:szCs w:val="21"/>
            <w:u w:val="single"/>
          </w:rPr>
          <w:t> </w:t>
        </w:r>
        <w:r w:rsidR="00553521" w:rsidRPr="005D4D63">
          <w:rPr>
            <w:rFonts w:ascii="p30" w:eastAsia="Times New Roman" w:hAnsi="p30" w:cs="Arial"/>
            <w:color w:val="FFFFFF"/>
            <w:sz w:val="21"/>
            <w:szCs w:val="21"/>
            <w:u w:val="single"/>
            <w:rtl/>
          </w:rPr>
          <w:t>راهنمای س</w:t>
        </w:r>
      </w:hyperlink>
      <w:r w:rsidR="000F54ED" w:rsidRPr="005D4D63">
        <w:rPr>
          <w:rFonts w:ascii="p30" w:eastAsia="Times New Roman" w:hAnsi="p30" w:cs="Arial"/>
          <w:color w:val="FFFFFF"/>
          <w:sz w:val="21"/>
          <w:szCs w:val="21"/>
        </w:rPr>
        <w:t xml:space="preserve"> </w:t>
      </w:r>
    </w:p>
    <w:p w:rsidR="00553521" w:rsidRPr="00096CC7" w:rsidRDefault="00553521" w:rsidP="00553521">
      <w:pPr>
        <w:shd w:val="clear" w:color="auto" w:fill="FFFFFF"/>
        <w:bidi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096CC7">
        <w:rPr>
          <w:rFonts w:ascii="Times New Roman" w:eastAsia="Times New Roman" w:hAnsi="Times New Roman" w:cs="B Titr" w:hint="cs"/>
          <w:color w:val="333333"/>
          <w:sz w:val="26"/>
          <w:szCs w:val="26"/>
          <w:rtl/>
        </w:rPr>
        <w:t xml:space="preserve">اطلاعیه ثبت نام پذیرفته شدگان </w:t>
      </w:r>
      <w:r>
        <w:rPr>
          <w:rFonts w:ascii="Times New Roman" w:eastAsia="Times New Roman" w:hAnsi="Times New Roman" w:cs="B Titr" w:hint="cs"/>
          <w:color w:val="333333"/>
          <w:sz w:val="26"/>
          <w:szCs w:val="26"/>
          <w:rtl/>
          <w:lang w:bidi="fa-IR"/>
        </w:rPr>
        <w:t>دکتری تخصصی</w:t>
      </w:r>
      <w:r w:rsidRPr="005D4D63">
        <w:rPr>
          <w:rFonts w:ascii="Arial" w:eastAsia="Times New Roman" w:hAnsi="Arial" w:cs="Arial"/>
          <w:caps/>
          <w:color w:val="242424"/>
          <w:sz w:val="36"/>
          <w:szCs w:val="36"/>
        </w:rPr>
        <w:t xml:space="preserve">(Ph.D) </w:t>
      </w:r>
      <w:r w:rsidRPr="00096CC7">
        <w:rPr>
          <w:rFonts w:ascii="Times New Roman" w:eastAsia="Times New Roman" w:hAnsi="Times New Roman" w:cs="B Titr" w:hint="cs"/>
          <w:color w:val="333333"/>
          <w:sz w:val="26"/>
          <w:szCs w:val="26"/>
          <w:rtl/>
        </w:rPr>
        <w:t xml:space="preserve"> </w:t>
      </w:r>
      <w:r>
        <w:rPr>
          <w:rFonts w:ascii="Times New Roman" w:eastAsia="Times New Roman" w:hAnsi="Times New Roman" w:cs="B Titr" w:hint="cs"/>
          <w:color w:val="333333"/>
          <w:sz w:val="26"/>
          <w:szCs w:val="26"/>
          <w:rtl/>
          <w:lang w:bidi="fa-IR"/>
        </w:rPr>
        <w:t>سال 1403</w:t>
      </w:r>
    </w:p>
    <w:p w:rsidR="00553521" w:rsidRDefault="00553521" w:rsidP="00553521">
      <w:pPr>
        <w:bidi/>
        <w:spacing w:before="100" w:beforeAutospacing="1" w:after="100" w:afterAutospacing="1"/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</w:pPr>
      <w:r w:rsidRPr="00E62B9F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ضمن سپاس به درگاه خداوند متعال و تبریک به پذیرفته شدگان </w:t>
      </w:r>
      <w:r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مقطع دکتری تخصصی </w:t>
      </w:r>
      <w:r w:rsidRPr="00E62B9F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این دانشگاه </w:t>
      </w:r>
      <w:r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زمان ثبت نام به شرح ذیل اعلام می گردد:</w:t>
      </w:r>
    </w:p>
    <w:p w:rsidR="00553521" w:rsidRPr="002A79E2" w:rsidRDefault="00553521" w:rsidP="00553521">
      <w:pPr>
        <w:bidi/>
        <w:spacing w:before="100" w:beforeAutospacing="1" w:after="0" w:line="240" w:lineRule="auto"/>
        <w:ind w:left="140" w:hanging="283"/>
        <w:rPr>
          <w:rFonts w:ascii="Wmitra" w:eastAsia="Times New Roman" w:hAnsi="Wmitra" w:cs="B Nazanin"/>
          <w:b/>
          <w:bCs/>
          <w:color w:val="000000"/>
          <w:sz w:val="28"/>
          <w:szCs w:val="28"/>
          <w:rtl/>
          <w:lang w:bidi="fa-IR"/>
        </w:rPr>
      </w:pPr>
      <w:r w:rsidRPr="004866FE">
        <w:rPr>
          <w:rFonts w:ascii="Times New Roman" w:eastAsia="Times New Roman" w:hAnsi="Times New Roman" w:cs="B Nazanin" w:hint="cs"/>
          <w:b/>
          <w:bCs/>
          <w:color w:val="000000"/>
          <w:sz w:val="28"/>
          <w:szCs w:val="28"/>
          <w:rtl/>
          <w:lang w:bidi="fa-IR"/>
        </w:rPr>
        <w:t xml:space="preserve">  </w:t>
      </w:r>
      <w:r w:rsidRPr="002A79E2">
        <w:rPr>
          <w:rFonts w:ascii="Times New Roman" w:eastAsia="Times New Roman" w:hAnsi="Times New Roman" w:cs="B Nazanin" w:hint="cs"/>
          <w:b/>
          <w:bCs/>
          <w:color w:val="000000"/>
          <w:sz w:val="28"/>
          <w:szCs w:val="28"/>
          <w:rtl/>
          <w:lang w:bidi="fa-IR"/>
        </w:rPr>
        <w:t xml:space="preserve">   * </w:t>
      </w:r>
      <w:r w:rsidRPr="002A79E2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ثبت نام اینترنتی </w:t>
      </w:r>
      <w:r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از تاریخ 15/11/1403 لغایت 16/11/1403 </w:t>
      </w:r>
      <w:r w:rsidRPr="002A79E2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:rsidR="00553521" w:rsidRDefault="00553521" w:rsidP="00553521">
      <w:pPr>
        <w:bidi/>
        <w:spacing w:before="100" w:beforeAutospacing="1" w:after="0" w:line="240" w:lineRule="auto"/>
        <w:ind w:left="140" w:hanging="283"/>
        <w:rPr>
          <w:rFonts w:ascii="Wmitra" w:hAnsi="Wmitra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   * </w:t>
      </w:r>
      <w:r w:rsidRPr="003954AD">
        <w:rPr>
          <w:rFonts w:ascii="Times New Roman" w:eastAsia="Times New Roman" w:hAnsi="Times New Roman" w:cs="B Nazanin" w:hint="cs"/>
          <w:b/>
          <w:bCs/>
          <w:color w:val="333333"/>
          <w:sz w:val="26"/>
          <w:szCs w:val="26"/>
          <w:rtl/>
        </w:rPr>
        <w:t xml:space="preserve">ثبت نام حضوری </w:t>
      </w:r>
      <w:r>
        <w:rPr>
          <w:rFonts w:ascii="Times New Roman" w:eastAsia="Times New Roman" w:hAnsi="Times New Roman" w:cs="B Nazanin" w:hint="cs"/>
          <w:b/>
          <w:bCs/>
          <w:color w:val="333333"/>
          <w:sz w:val="26"/>
          <w:szCs w:val="26"/>
          <w:rtl/>
        </w:rPr>
        <w:t xml:space="preserve">در تاریخ </w:t>
      </w:r>
      <w:r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17/11/1403 </w:t>
      </w:r>
      <w:r w:rsidRPr="002A79E2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3954AD">
        <w:rPr>
          <w:rFonts w:ascii="Times New Roman" w:eastAsia="Times New Roman" w:hAnsi="Times New Roman" w:cs="B Nazanin" w:hint="cs"/>
          <w:b/>
          <w:bCs/>
          <w:color w:val="333333"/>
          <w:sz w:val="26"/>
          <w:szCs w:val="26"/>
          <w:rtl/>
        </w:rPr>
        <w:t>در محل پردیس دانشگاه علوم پزشکی گناباد واقع در حاشیه جاده سنتو انجام خواهد گرفت.</w:t>
      </w:r>
    </w:p>
    <w:p w:rsidR="00553521" w:rsidRDefault="00553521" w:rsidP="00553521">
      <w:pPr>
        <w:bidi/>
        <w:spacing w:after="150" w:line="240" w:lineRule="auto"/>
        <w:jc w:val="both"/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</w:pPr>
      <w:r w:rsidRPr="004866FE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 xml:space="preserve">نکته: </w:t>
      </w:r>
      <w:r w:rsidRPr="004866FE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ثبت نام پذیرفته شدگان </w:t>
      </w:r>
      <w:r w:rsidRPr="004866FE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 xml:space="preserve">تنها در صورت تکمیل هر دو بخش ثبت نام </w:t>
      </w:r>
      <w:r w:rsidRPr="004866FE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اینترنتی</w:t>
      </w:r>
      <w:r w:rsidRPr="004866FE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 xml:space="preserve"> و تشکیل پرونده</w:t>
      </w:r>
      <w:r w:rsidRPr="004866FE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 حضوری</w:t>
      </w:r>
      <w:r w:rsidRPr="004866FE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 xml:space="preserve">، قطعی شده و جهت انتخاب واحد و شروع </w:t>
      </w:r>
      <w:r w:rsidRPr="004866FE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به </w:t>
      </w:r>
      <w:r w:rsidRPr="004866FE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>تحصیل به دانشکده ها معرفی می گرد</w:t>
      </w:r>
      <w:r w:rsidRPr="004866FE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ن</w:t>
      </w:r>
      <w:r w:rsidRPr="004866FE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>د</w:t>
      </w:r>
      <w:r w:rsidRPr="004866FE">
        <w:rPr>
          <w:rStyle w:val="Strong"/>
          <w:rFonts w:ascii="Wmitra" w:hAnsi="Wmitra" w:cs="B Nazanin"/>
          <w:color w:val="000000"/>
          <w:sz w:val="28"/>
          <w:szCs w:val="28"/>
          <w:lang w:bidi="fa-IR"/>
        </w:rPr>
        <w:t>.</w:t>
      </w:r>
    </w:p>
    <w:p w:rsidR="00553521" w:rsidRPr="006920AD" w:rsidRDefault="00553521" w:rsidP="00553521">
      <w:pPr>
        <w:pStyle w:val="ListParagraph"/>
        <w:bidi/>
        <w:rPr>
          <w:rFonts w:ascii="Wmitra" w:hAnsi="Wmitra" w:cs="B Nazanin"/>
          <w:color w:val="000000"/>
          <w:sz w:val="28"/>
          <w:szCs w:val="28"/>
        </w:rPr>
      </w:pPr>
      <w:r w:rsidRPr="006920AD">
        <w:rPr>
          <w:rStyle w:val="Strong"/>
          <w:rFonts w:ascii="Wmitra" w:hAnsi="Wmitra" w:cs="B Nazanin"/>
          <w:color w:val="000000"/>
          <w:sz w:val="28"/>
          <w:szCs w:val="28"/>
          <w:lang w:bidi="fa-IR"/>
        </w:rPr>
        <w:t> 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 xml:space="preserve">نحوه ثبت نام </w:t>
      </w:r>
      <w:r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اینترنتی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lang w:bidi="fa-IR"/>
        </w:rPr>
        <w:t>:</w:t>
      </w:r>
    </w:p>
    <w:p w:rsidR="00553521" w:rsidRPr="006920AD" w:rsidRDefault="00553521" w:rsidP="00B1242E">
      <w:pPr>
        <w:pStyle w:val="ListParagraph"/>
        <w:bidi/>
        <w:jc w:val="both"/>
        <w:rPr>
          <w:rFonts w:ascii="Wmitra" w:hAnsi="Wmitra" w:cs="B Nazanin"/>
          <w:color w:val="000000"/>
          <w:sz w:val="28"/>
          <w:szCs w:val="28"/>
        </w:rPr>
      </w:pPr>
      <w:r w:rsidRPr="006920AD">
        <w:rPr>
          <w:rFonts w:ascii="Wmitra" w:hAnsi="Wmitra" w:cs="B Nazanin"/>
          <w:color w:val="000000"/>
          <w:sz w:val="28"/>
          <w:szCs w:val="28"/>
        </w:rPr>
        <w:t>   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کلیه پذیرفته شدگان قادر خواهند بود با مراجعه به سایت دانشگاه ،سامانه هم آوا ،</w:t>
      </w:r>
      <w:r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 xml:space="preserve">از ساعت 8 روز </w:t>
      </w:r>
      <w:r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دوشنبه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 xml:space="preserve"> مورخ</w:t>
      </w:r>
      <w:r w:rsidRPr="006920AD">
        <w:rPr>
          <w:rStyle w:val="Strong"/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15/11/1403 </w:t>
      </w:r>
      <w:r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904B15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لغایت ساعت 24 مورخ </w:t>
      </w:r>
      <w:r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16</w:t>
      </w:r>
      <w:r w:rsidRPr="00904B15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/</w:t>
      </w:r>
      <w:r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11</w:t>
      </w:r>
      <w:r w:rsidRPr="00904B15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/1403 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به صورت تمام وقت جهت ثبت نام</w:t>
      </w:r>
      <w:r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 </w:t>
      </w:r>
      <w:r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اینترنتی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 اقدام</w:t>
      </w:r>
      <w:r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 (</w:t>
      </w:r>
      <w:r>
        <w:rPr>
          <w:rFonts w:ascii="Wmitra" w:hAnsi="Wmitra" w:cs="B Nazanin"/>
          <w:color w:val="000000"/>
          <w:sz w:val="28"/>
          <w:szCs w:val="28"/>
          <w:lang w:bidi="fa-IR"/>
        </w:rPr>
        <w:t>hamava.gmu.ac.ir</w:t>
      </w:r>
      <w:r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)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 و فرمهای مربوطه را دریافت و تکمیل نموده و به همراه کلیه مدارک درخواستی در سامانه بارگذاری </w:t>
      </w:r>
      <w:r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نمایند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 و در نهایت پس از دریافت شماره دانشجویی؛ از فرم ثبت نام </w:t>
      </w:r>
      <w:r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اینترنتی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 نهایی پرینت گرفته </w:t>
      </w:r>
      <w:r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و در زمان ثبت نام حضوری ارائه نمایند. </w:t>
      </w:r>
    </w:p>
    <w:p w:rsidR="00553521" w:rsidRPr="006326DE" w:rsidRDefault="00553521" w:rsidP="00B1242E">
      <w:pPr>
        <w:pStyle w:val="ListParagraph"/>
        <w:bidi/>
        <w:jc w:val="both"/>
        <w:rPr>
          <w:rFonts w:ascii="Wmitra" w:hAnsi="Wmitra" w:cs="B Nazanin"/>
          <w:b/>
          <w:bCs/>
          <w:color w:val="000000"/>
          <w:sz w:val="28"/>
          <w:szCs w:val="28"/>
        </w:rPr>
      </w:pPr>
      <w:r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پذیرفته شدگان</w:t>
      </w:r>
      <w:r w:rsidRPr="006326DE">
        <w:rPr>
          <w:rFonts w:ascii="Wmitra" w:hAnsi="Wmitra" w:cs="B Nazanin"/>
          <w:b/>
          <w:bCs/>
          <w:color w:val="000000"/>
          <w:sz w:val="28"/>
          <w:szCs w:val="28"/>
          <w:rtl/>
          <w:lang w:bidi="fa-IR"/>
        </w:rPr>
        <w:t xml:space="preserve"> گرامی به نکات زیر دقت فرمایید</w:t>
      </w:r>
      <w:r w:rsidRPr="006326DE">
        <w:rPr>
          <w:rFonts w:ascii="Wmitra" w:hAnsi="Wmitra" w:cs="B Nazanin"/>
          <w:b/>
          <w:bCs/>
          <w:color w:val="000000"/>
          <w:sz w:val="28"/>
          <w:szCs w:val="28"/>
          <w:lang w:bidi="fa-IR"/>
        </w:rPr>
        <w:t>:</w:t>
      </w:r>
    </w:p>
    <w:p w:rsidR="00553521" w:rsidRPr="006920AD" w:rsidRDefault="00553521" w:rsidP="00B1242E">
      <w:pPr>
        <w:pStyle w:val="ListParagraph"/>
        <w:bidi/>
        <w:ind w:hanging="360"/>
        <w:jc w:val="both"/>
        <w:rPr>
          <w:rFonts w:ascii="Wmitra" w:hAnsi="Wmitra" w:cs="B Nazanin"/>
          <w:color w:val="000000"/>
          <w:sz w:val="28"/>
          <w:szCs w:val="28"/>
        </w:rPr>
      </w:pPr>
      <w:r w:rsidRPr="006920AD">
        <w:rPr>
          <w:rFonts w:ascii="Wmitra" w:hAnsi="Wmitra" w:cs="B Nazanin"/>
          <w:color w:val="000000"/>
          <w:sz w:val="28"/>
          <w:szCs w:val="28"/>
        </w:rPr>
        <w:t>  </w:t>
      </w:r>
      <w:r>
        <w:rPr>
          <w:rFonts w:ascii="Wmitra" w:hAnsi="Wmitra" w:cs="B Nazanin" w:hint="cs"/>
          <w:color w:val="000000"/>
          <w:sz w:val="28"/>
          <w:szCs w:val="28"/>
          <w:rtl/>
        </w:rPr>
        <w:t xml:space="preserve">    </w:t>
      </w:r>
      <w:r w:rsidRPr="006920AD">
        <w:rPr>
          <w:rFonts w:ascii="Wmitra" w:hAnsi="Wmitra" w:cs="B Nazanin" w:hint="cs"/>
          <w:color w:val="000000"/>
          <w:sz w:val="28"/>
          <w:szCs w:val="28"/>
          <w:rtl/>
        </w:rPr>
        <w:t xml:space="preserve"> </w:t>
      </w:r>
      <w:r>
        <w:rPr>
          <w:rFonts w:ascii="Wmitra" w:hAnsi="Wmitra" w:cs="B Nazanin" w:hint="cs"/>
          <w:color w:val="000000"/>
          <w:sz w:val="28"/>
          <w:szCs w:val="28"/>
          <w:rtl/>
        </w:rPr>
        <w:t>*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جهت ورود به سامانه ثبت نام اینترنتی از</w:t>
      </w:r>
      <w:r w:rsidRPr="006920AD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صفحه اصلی سایت دانشگاه قسمت سامانه ها و </w:t>
      </w:r>
      <w:r w:rsidRPr="006920AD">
        <w:rPr>
          <w:rFonts w:ascii="Wmitra" w:hAnsi="Wmitra" w:cs="B Nazanin" w:hint="cs"/>
          <w:color w:val="5B9BD5" w:themeColor="accent1"/>
          <w:sz w:val="28"/>
          <w:szCs w:val="28"/>
          <w:rtl/>
          <w:lang w:bidi="fa-IR"/>
        </w:rPr>
        <w:t>ساما</w:t>
      </w:r>
      <w:r w:rsidRPr="006920AD">
        <w:rPr>
          <w:rFonts w:ascii="Wmitra" w:hAnsi="Wmitra" w:cs="B Nazanin"/>
          <w:color w:val="5B9BD5" w:themeColor="accent1"/>
          <w:sz w:val="28"/>
          <w:szCs w:val="28"/>
          <w:rtl/>
          <w:lang w:bidi="fa-IR"/>
        </w:rPr>
        <w:t>نه هم آوا</w:t>
      </w:r>
      <w:r w:rsidRPr="006920AD">
        <w:rPr>
          <w:rFonts w:ascii="Wmitra" w:hAnsi="Wmitra" w:cs="B Nazanin" w:hint="cs"/>
          <w:color w:val="5B9BD5" w:themeColor="accent1"/>
          <w:sz w:val="28"/>
          <w:szCs w:val="28"/>
          <w:rtl/>
          <w:lang w:bidi="fa-IR"/>
        </w:rPr>
        <w:t xml:space="preserve"> </w:t>
      </w:r>
      <w:r w:rsidRPr="006920AD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اقدام فرمایید.</w:t>
      </w:r>
    </w:p>
    <w:p w:rsidR="00553521" w:rsidRDefault="00553521" w:rsidP="00553521">
      <w:pPr>
        <w:bidi/>
        <w:spacing w:after="150" w:line="240" w:lineRule="auto"/>
        <w:jc w:val="both"/>
        <w:rPr>
          <w:rFonts w:ascii="p30" w:eastAsia="Times New Roman" w:hAnsi="p30" w:cs="Arial"/>
          <w:b/>
          <w:bCs/>
          <w:color w:val="242424"/>
          <w:sz w:val="20"/>
          <w:szCs w:val="20"/>
        </w:rPr>
      </w:pPr>
      <w:r>
        <w:rPr>
          <w:rFonts w:ascii="Wmitra" w:hAnsi="Wmitra" w:cs="B Nazanin" w:hint="cs"/>
          <w:color w:val="000000"/>
          <w:sz w:val="28"/>
          <w:szCs w:val="28"/>
          <w:rtl/>
        </w:rPr>
        <w:t xml:space="preserve">       *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جهت ورود به سامانه ثبت نام اینترنتی</w:t>
      </w:r>
      <w:r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کدکاربر و کلمه عبور کدملی</w:t>
      </w:r>
      <w:r w:rsidRPr="006920AD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 با صفر ابتدایی</w:t>
      </w:r>
      <w:r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می باشد</w:t>
      </w:r>
    </w:p>
    <w:p w:rsidR="00096CC7" w:rsidRDefault="00F0161B" w:rsidP="00C30622">
      <w:pPr>
        <w:shd w:val="clear" w:color="auto" w:fill="FFFFFF"/>
        <w:bidi/>
        <w:spacing w:after="0" w:line="240" w:lineRule="auto"/>
        <w:jc w:val="both"/>
        <w:rPr>
          <w:rFonts w:ascii="iransans" w:eastAsia="Times New Roman" w:hAnsi="iransans" w:cs="B Nazanin"/>
          <w:b/>
          <w:bCs/>
          <w:color w:val="333333"/>
          <w:sz w:val="28"/>
          <w:szCs w:val="28"/>
          <w:rtl/>
        </w:rPr>
      </w:pPr>
      <w:r w:rsidRPr="003954AD">
        <w:rPr>
          <w:rFonts w:ascii="Times New Roman" w:eastAsia="Times New Roman" w:hAnsi="Times New Roman" w:cs="B Nazanin" w:hint="cs"/>
          <w:b/>
          <w:bCs/>
          <w:color w:val="333333"/>
          <w:sz w:val="26"/>
          <w:szCs w:val="26"/>
          <w:rtl/>
        </w:rPr>
        <w:t xml:space="preserve"> </w:t>
      </w:r>
      <w:r w:rsidR="00D348E2">
        <w:rPr>
          <w:rFonts w:ascii="iransans" w:eastAsia="Times New Roman" w:hAnsi="iransans" w:cs="B Nazanin" w:hint="cs"/>
          <w:b/>
          <w:bCs/>
          <w:color w:val="333333"/>
          <w:sz w:val="28"/>
          <w:szCs w:val="28"/>
          <w:rtl/>
        </w:rPr>
        <w:t xml:space="preserve">ثبت نام غیر حضوری ( اینترنتی) شامل  </w:t>
      </w:r>
    </w:p>
    <w:p w:rsidR="00D47B94" w:rsidRPr="00D348E2" w:rsidRDefault="00D348E2" w:rsidP="00D348E2">
      <w:pPr>
        <w:pStyle w:val="ListParagraph"/>
        <w:numPr>
          <w:ilvl w:val="0"/>
          <w:numId w:val="4"/>
        </w:num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rtl/>
        </w:rPr>
      </w:pP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دانلود فرم های ثبت نامی ذیل، تکمیل و امضای آنها و آپلود در سامانه ثبت نام اینترنتی </w:t>
      </w:r>
      <w:r w:rsidR="00D47B94" w:rsidRPr="00D348E2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 </w:t>
      </w:r>
    </w:p>
    <w:p w:rsidR="00D348E2" w:rsidRPr="00D348E2" w:rsidRDefault="00D348E2" w:rsidP="00D348E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4D38E3" w:rsidRDefault="004D38E3" w:rsidP="004D38E3">
      <w:pPr>
        <w:bidi/>
        <w:spacing w:line="240" w:lineRule="auto"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 فرم اطلاعات دانشجویان جدید</w:t>
      </w:r>
    </w:p>
    <w:p w:rsidR="00A46812" w:rsidRDefault="004D38E3" w:rsidP="00A46812">
      <w:pPr>
        <w:bidi/>
        <w:spacing w:line="240" w:lineRule="auto"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 فرم هسته گزینش</w:t>
      </w:r>
    </w:p>
    <w:p w:rsidR="00A46812" w:rsidRDefault="00A46812" w:rsidP="00A46812">
      <w:pPr>
        <w:bidi/>
        <w:spacing w:line="240" w:lineRule="auto"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 فرم ثبت نام دانشکده</w:t>
      </w:r>
    </w:p>
    <w:p w:rsidR="00A46812" w:rsidRDefault="00A46812" w:rsidP="00A46812">
      <w:pPr>
        <w:bidi/>
        <w:spacing w:line="240" w:lineRule="auto"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 فرم معافیت تحصیلی (مخصوص دانشجویان پسر)</w:t>
      </w:r>
    </w:p>
    <w:p w:rsidR="00A46812" w:rsidRDefault="00A46812" w:rsidP="00A46812">
      <w:pPr>
        <w:bidi/>
        <w:spacing w:line="240" w:lineRule="auto"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lastRenderedPageBreak/>
        <w:t>* فرم تعهد نامه محضری بازپرداخت شهریه (مخصوص دانشجویان شهریه پرداز)</w:t>
      </w:r>
    </w:p>
    <w:p w:rsidR="00A46812" w:rsidRDefault="00A46812" w:rsidP="00A46812">
      <w:pPr>
        <w:bidi/>
        <w:spacing w:line="240" w:lineRule="auto"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 فرم تعهد نامه محضری بازپرداخت تسهیلات دریافتی از صندوق رفاه</w:t>
      </w:r>
    </w:p>
    <w:p w:rsidR="00096CC7" w:rsidRPr="00096CC7" w:rsidRDefault="00993836" w:rsidP="00934E59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rtl/>
        </w:rPr>
      </w:pPr>
      <w:r>
        <w:rPr>
          <w:rFonts w:ascii="iransans" w:eastAsia="Times New Roman" w:hAnsi="iransans" w:cs="B Nazanin" w:hint="cs"/>
          <w:b/>
          <w:bCs/>
          <w:color w:val="333333"/>
          <w:sz w:val="26"/>
          <w:szCs w:val="26"/>
          <w:rtl/>
          <w:lang w:bidi="fa-IR"/>
        </w:rPr>
        <w:t>2</w:t>
      </w:r>
      <w:r w:rsidR="00096CC7" w:rsidRPr="00096CC7">
        <w:rPr>
          <w:rFonts w:ascii="iransans" w:eastAsia="Times New Roman" w:hAnsi="iransans" w:cs="B Nazanin" w:hint="cs"/>
          <w:b/>
          <w:bCs/>
          <w:color w:val="333333"/>
          <w:sz w:val="24"/>
          <w:szCs w:val="24"/>
          <w:rtl/>
        </w:rPr>
        <w:t>)</w:t>
      </w:r>
      <w:r w:rsidR="00096CC7" w:rsidRPr="00096CC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="00096CC7"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 xml:space="preserve">تصویر تمام صفحات شناسنامه و کارت ملی </w:t>
      </w:r>
    </w:p>
    <w:p w:rsidR="00096CC7" w:rsidRPr="00096CC7" w:rsidRDefault="00993836" w:rsidP="0076327E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rtl/>
        </w:rPr>
      </w:pPr>
      <w:r>
        <w:rPr>
          <w:rFonts w:ascii="iransans" w:eastAsia="Times New Roman" w:hAnsi="iransans" w:cs="B Nazanin" w:hint="cs"/>
          <w:b/>
          <w:bCs/>
          <w:color w:val="333333"/>
          <w:sz w:val="24"/>
          <w:szCs w:val="24"/>
          <w:rtl/>
          <w:lang w:bidi="fa-IR"/>
        </w:rPr>
        <w:t>3</w:t>
      </w:r>
      <w:r w:rsidR="00096CC7" w:rsidRPr="00096CC7">
        <w:rPr>
          <w:rFonts w:ascii="iransans" w:eastAsia="Times New Roman" w:hAnsi="iransans" w:cs="B Nazanin" w:hint="cs"/>
          <w:b/>
          <w:bCs/>
          <w:color w:val="333333"/>
          <w:sz w:val="24"/>
          <w:szCs w:val="24"/>
          <w:rtl/>
          <w:lang w:bidi="fa-IR"/>
        </w:rPr>
        <w:t>)</w:t>
      </w:r>
      <w:r w:rsidR="00096CC7" w:rsidRPr="00096CC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="00096CC7"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 xml:space="preserve">عکس </w:t>
      </w:r>
      <w:r w:rsidR="0084314A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(در زمان ثبت نام حضوری 6 قطعه لازم می باشد.)</w:t>
      </w:r>
    </w:p>
    <w:p w:rsidR="00096CC7" w:rsidRPr="00096CC7" w:rsidRDefault="00993836" w:rsidP="00096CC7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rtl/>
        </w:rPr>
      </w:pPr>
      <w:r>
        <w:rPr>
          <w:rFonts w:ascii="iransans" w:eastAsia="Times New Roman" w:hAnsi="iransans" w:cs="B Nazanin" w:hint="cs"/>
          <w:b/>
          <w:bCs/>
          <w:color w:val="333333"/>
          <w:sz w:val="24"/>
          <w:szCs w:val="24"/>
          <w:rtl/>
          <w:lang w:bidi="fa-IR"/>
        </w:rPr>
        <w:t>4</w:t>
      </w:r>
      <w:r w:rsidR="00096CC7" w:rsidRPr="00096CC7">
        <w:rPr>
          <w:rFonts w:ascii="iransans" w:eastAsia="Times New Roman" w:hAnsi="iransans" w:cs="B Nazanin" w:hint="cs"/>
          <w:b/>
          <w:bCs/>
          <w:color w:val="333333"/>
          <w:sz w:val="24"/>
          <w:szCs w:val="24"/>
          <w:rtl/>
          <w:lang w:bidi="fa-IR"/>
        </w:rPr>
        <w:t>)</w:t>
      </w:r>
      <w:r w:rsidR="00096CC7" w:rsidRPr="00096CC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="00096CC7"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ارائه مدرکی که نشان دهنده وضعیت نظام وظیفه ( ویژه برادران) باشد. ( پذیرفته شدگان ذکور بایستی پس از دانلود فرم معافیت تحصیلی و تکمیل آن به پلیس</w:t>
      </w:r>
      <w:r w:rsidR="00096CC7" w:rsidRPr="00096CC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="00096CC7" w:rsidRPr="00096CC7">
        <w:rPr>
          <w:rFonts w:ascii="Times New Roman" w:eastAsia="Times New Roman" w:hAnsi="Times New Roman" w:cs="Times New Roman"/>
          <w:color w:val="333333"/>
          <w:sz w:val="14"/>
          <w:szCs w:val="14"/>
          <w:rtl/>
        </w:rPr>
        <w:t>+</w:t>
      </w:r>
      <w:r w:rsidR="00096CC7" w:rsidRPr="00096CC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="00096CC7"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  <w:lang w:bidi="fa-IR"/>
        </w:rPr>
        <w:t>۱۰</w:t>
      </w:r>
      <w:r w:rsidR="00096CC7"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 xml:space="preserve"> شهرستان محل سکونت خود مراجعه و نسبت به معافیت تحصیلی اقدام و آن را در سامانه ثبت نام اینترنتی بارگذاری و اصل آن را به همراه سایر مدارک به دانشگاه ارسال نمایند.)</w:t>
      </w:r>
    </w:p>
    <w:p w:rsidR="00CC1272" w:rsidRDefault="00993836" w:rsidP="00B1242E">
      <w:pPr>
        <w:bidi/>
        <w:spacing w:after="150" w:line="240" w:lineRule="auto"/>
        <w:jc w:val="both"/>
        <w:rPr>
          <w:rFonts w:ascii="Times New Roman" w:eastAsia="Times New Roman" w:hAnsi="Times New Roman" w:cs="B Nazanin"/>
          <w:color w:val="333333"/>
          <w:sz w:val="24"/>
          <w:szCs w:val="24"/>
          <w:rtl/>
        </w:rPr>
      </w:pPr>
      <w:r w:rsidRPr="00A46812">
        <w:rPr>
          <w:rFonts w:ascii="iransans" w:eastAsia="Times New Roman" w:hAnsi="iransans" w:cs="B Nazanin" w:hint="cs"/>
          <w:b/>
          <w:bCs/>
          <w:color w:val="333333"/>
          <w:sz w:val="24"/>
          <w:szCs w:val="24"/>
          <w:rtl/>
          <w:lang w:bidi="fa-IR"/>
        </w:rPr>
        <w:t>5</w:t>
      </w:r>
      <w:r w:rsidR="00096CC7" w:rsidRPr="00CC1272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)</w:t>
      </w:r>
      <w:r w:rsidR="00096CC7" w:rsidRPr="00CC1272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="00BF53E3" w:rsidRPr="00CC1272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دانشنامه مقطع کارشناسی ارشد</w:t>
      </w:r>
      <w:r w:rsidR="00CC1272" w:rsidRPr="00CC1272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(</w:t>
      </w:r>
      <w:r w:rsidR="00CC1272" w:rsidRPr="00CC1272">
        <w:rPr>
          <w:rFonts w:ascii="Times New Roman" w:eastAsia="Times New Roman" w:hAnsi="Times New Roman" w:cs="B Nazanin"/>
          <w:color w:val="333333"/>
          <w:sz w:val="24"/>
          <w:szCs w:val="24"/>
        </w:rPr>
        <w:t xml:space="preserve"> </w:t>
      </w:r>
      <w:r w:rsidR="00CC1272" w:rsidRPr="00CC1272">
        <w:rPr>
          <w:rFonts w:ascii="Times New Roman" w:eastAsia="Times New Roman" w:hAnsi="Times New Roman" w:cs="B Nazanin"/>
          <w:color w:val="333333"/>
          <w:sz w:val="24"/>
          <w:szCs w:val="24"/>
          <w:rtl/>
        </w:rPr>
        <w:t>شایان ذکر است تاریخ فراغت از تحصیل</w:t>
      </w:r>
      <w:r w:rsidR="00CC1272" w:rsidRPr="00CC1272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="00CC1272" w:rsidRPr="00CC1272">
        <w:rPr>
          <w:rFonts w:ascii="Times New Roman" w:eastAsia="Times New Roman" w:hAnsi="Times New Roman" w:cs="B Nazanin"/>
          <w:color w:val="333333"/>
          <w:sz w:val="24"/>
          <w:szCs w:val="24"/>
          <w:rtl/>
        </w:rPr>
        <w:t xml:space="preserve"> </w:t>
      </w:r>
      <w:r w:rsidR="00CC1272" w:rsidRPr="00CC1272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دانشجویان</w:t>
      </w:r>
      <w:r w:rsidR="00CC1272" w:rsidRPr="00CC1272">
        <w:rPr>
          <w:rFonts w:ascii="Times New Roman" w:eastAsia="Times New Roman" w:hAnsi="Times New Roman" w:cs="B Nazanin"/>
          <w:color w:val="333333"/>
          <w:sz w:val="24"/>
          <w:szCs w:val="24"/>
          <w:rtl/>
        </w:rPr>
        <w:t xml:space="preserve"> </w:t>
      </w:r>
      <w:r w:rsidR="00CC1272" w:rsidRPr="00CC1272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سال</w:t>
      </w:r>
      <w:r w:rsidR="00CC1272" w:rsidRPr="00CC1272">
        <w:rPr>
          <w:rFonts w:ascii="Times New Roman" w:eastAsia="Times New Roman" w:hAnsi="Times New Roman" w:cs="B Nazanin"/>
          <w:color w:val="333333"/>
          <w:sz w:val="24"/>
          <w:szCs w:val="24"/>
          <w:rtl/>
        </w:rPr>
        <w:t xml:space="preserve"> </w:t>
      </w:r>
      <w:r w:rsidR="00CC1272" w:rsidRPr="00CC1272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آخر</w:t>
      </w:r>
      <w:r w:rsidR="00CC1272" w:rsidRPr="00CC1272">
        <w:rPr>
          <w:rFonts w:ascii="Times New Roman" w:eastAsia="Times New Roman" w:hAnsi="Times New Roman" w:cs="B Nazanin"/>
          <w:color w:val="333333"/>
          <w:sz w:val="24"/>
          <w:szCs w:val="24"/>
        </w:rPr>
        <w:t> </w:t>
      </w:r>
      <w:r w:rsidR="00B1242E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30/10/1403</w:t>
      </w:r>
      <w:r w:rsidR="00CC1272" w:rsidRPr="00CC1272">
        <w:rPr>
          <w:rFonts w:ascii="Times New Roman" w:eastAsia="Times New Roman" w:hAnsi="Times New Roman" w:cs="B Nazanin"/>
          <w:color w:val="333333"/>
          <w:sz w:val="24"/>
          <w:szCs w:val="24"/>
          <w:rtl/>
        </w:rPr>
        <w:t>می باشد</w:t>
      </w:r>
      <w:r w:rsidR="00CC1272" w:rsidRPr="00CC1272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.)</w:t>
      </w:r>
    </w:p>
    <w:p w:rsidR="006312B3" w:rsidRPr="00CC1272" w:rsidRDefault="006312B3" w:rsidP="006312B3">
      <w:pPr>
        <w:bidi/>
        <w:spacing w:after="150" w:line="240" w:lineRule="auto"/>
        <w:jc w:val="both"/>
        <w:rPr>
          <w:rFonts w:ascii="Times New Roman" w:eastAsia="Times New Roman" w:hAnsi="Times New Roman" w:cs="B Nazanin"/>
          <w:color w:val="333333"/>
          <w:sz w:val="24"/>
          <w:szCs w:val="24"/>
        </w:rPr>
      </w:pPr>
      <w:r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لازم به ذکر است پذیرفته شدگان بایستی تصویر مدرک کارشناسی و در صورتیکه مقطع کاردانی نیز داشته اند را ارائه نمایند.</w:t>
      </w:r>
    </w:p>
    <w:p w:rsidR="00C579B8" w:rsidRPr="00A46812" w:rsidRDefault="00C579B8" w:rsidP="00C579B8">
      <w:pPr>
        <w:bidi/>
        <w:spacing w:after="150" w:line="240" w:lineRule="auto"/>
        <w:jc w:val="both"/>
        <w:rPr>
          <w:rFonts w:ascii="Times New Roman" w:eastAsia="Times New Roman" w:hAnsi="Times New Roman" w:cs="B Nazanin"/>
          <w:color w:val="333333"/>
          <w:sz w:val="24"/>
          <w:szCs w:val="24"/>
        </w:rPr>
      </w:pPr>
      <w:r w:rsidRPr="00A46812">
        <w:rPr>
          <w:rFonts w:ascii="iransans" w:eastAsia="Times New Roman" w:hAnsi="iransans" w:cs="B Nazanin" w:hint="cs"/>
          <w:b/>
          <w:bCs/>
          <w:color w:val="333333"/>
          <w:sz w:val="24"/>
          <w:szCs w:val="24"/>
          <w:rtl/>
          <w:lang w:bidi="fa-IR"/>
        </w:rPr>
        <w:t>6</w:t>
      </w:r>
      <w:r w:rsidRPr="00A46812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)</w:t>
      </w:r>
      <w:r w:rsidRPr="00A46812">
        <w:rPr>
          <w:rFonts w:ascii="Times New Roman" w:eastAsia="Times New Roman" w:hAnsi="Times New Roman" w:cs="B Nazanin"/>
          <w:color w:val="333333"/>
          <w:sz w:val="24"/>
          <w:szCs w:val="24"/>
        </w:rPr>
        <w:t xml:space="preserve">   </w:t>
      </w:r>
      <w:r w:rsidRPr="00A46812">
        <w:rPr>
          <w:rFonts w:ascii="Times New Roman" w:eastAsia="Times New Roman" w:hAnsi="Times New Roman" w:cs="B Nazanin"/>
          <w:color w:val="333333"/>
          <w:sz w:val="24"/>
          <w:szCs w:val="24"/>
          <w:rtl/>
        </w:rPr>
        <w:t>بارگذاری گواهي پايان يا معافيت از طرح</w:t>
      </w:r>
      <w:r w:rsidRPr="00A46812">
        <w:rPr>
          <w:rFonts w:ascii="Times New Roman" w:eastAsia="Times New Roman" w:hAnsi="Times New Roman" w:cs="B Nazanin"/>
          <w:color w:val="333333"/>
          <w:sz w:val="24"/>
          <w:szCs w:val="24"/>
        </w:rPr>
        <w:t>.</w:t>
      </w:r>
    </w:p>
    <w:p w:rsidR="0093478B" w:rsidRDefault="00A46812" w:rsidP="00F11290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color w:val="333333"/>
          <w:sz w:val="24"/>
          <w:szCs w:val="24"/>
          <w:rtl/>
        </w:rPr>
      </w:pPr>
      <w:r>
        <w:rPr>
          <w:rFonts w:ascii="iransans" w:eastAsia="Times New Roman" w:hAnsi="iransans" w:cs="B Nazanin" w:hint="cs"/>
          <w:b/>
          <w:bCs/>
          <w:color w:val="333333"/>
          <w:sz w:val="24"/>
          <w:szCs w:val="24"/>
          <w:rtl/>
          <w:lang w:bidi="fa-IR"/>
        </w:rPr>
        <w:t>7</w:t>
      </w:r>
      <w:r w:rsidR="00096CC7" w:rsidRPr="00096CC7">
        <w:rPr>
          <w:rFonts w:ascii="iransans" w:eastAsia="Times New Roman" w:hAnsi="iransans" w:cs="B Nazanin" w:hint="cs"/>
          <w:b/>
          <w:bCs/>
          <w:color w:val="333333"/>
          <w:sz w:val="24"/>
          <w:szCs w:val="24"/>
          <w:rtl/>
          <w:lang w:bidi="fa-IR"/>
        </w:rPr>
        <w:t>)</w:t>
      </w:r>
      <w:r w:rsidR="00096CC7" w:rsidRPr="00096CC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="00096CC7"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موافقت</w:t>
      </w:r>
      <w:r w:rsidR="0093478B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 xml:space="preserve"> نامه</w:t>
      </w:r>
      <w:r w:rsidR="00096CC7"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 xml:space="preserve"> رسمی و بدون قید و شرط</w:t>
      </w:r>
      <w:r w:rsidR="0093478B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 xml:space="preserve"> برای ادامه تحصیل از بالاترین مقام مسئول </w:t>
      </w:r>
      <w:r w:rsidR="00F11290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سازمان</w:t>
      </w:r>
      <w:r w:rsidR="0093478B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 xml:space="preserve"> و گواهی مرخصی بدون حقوق سالیانه برای مربیان</w:t>
      </w:r>
    </w:p>
    <w:p w:rsidR="00B94FB7" w:rsidRDefault="00A46812" w:rsidP="00B94FB7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color w:val="333333"/>
          <w:sz w:val="24"/>
          <w:szCs w:val="24"/>
          <w:rtl/>
        </w:rPr>
      </w:pPr>
      <w:r w:rsidRPr="00A46812">
        <w:rPr>
          <w:rFonts w:ascii="iransans" w:eastAsia="Times New Roman" w:hAnsi="iransans" w:cs="B Nazanin" w:hint="cs"/>
          <w:b/>
          <w:bCs/>
          <w:color w:val="333333"/>
          <w:sz w:val="24"/>
          <w:szCs w:val="24"/>
          <w:rtl/>
          <w:lang w:bidi="fa-IR"/>
        </w:rPr>
        <w:t>8</w:t>
      </w:r>
      <w:r w:rsidR="00B94FB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) حکم استخدام رسمی قطعی( جهت استفاده کنندگان از سهمیه مازاد مربیان رسمی)</w:t>
      </w:r>
    </w:p>
    <w:p w:rsidR="00A46812" w:rsidRDefault="00A46812" w:rsidP="00A4681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color w:val="333333"/>
          <w:sz w:val="24"/>
          <w:szCs w:val="24"/>
          <w:rtl/>
        </w:rPr>
      </w:pPr>
      <w:r w:rsidRPr="00860063">
        <w:rPr>
          <w:rFonts w:ascii="iransans" w:eastAsia="Times New Roman" w:hAnsi="iransans" w:cs="B Nazanin" w:hint="cs"/>
          <w:b/>
          <w:bCs/>
          <w:color w:val="333333"/>
          <w:sz w:val="24"/>
          <w:szCs w:val="24"/>
          <w:rtl/>
          <w:lang w:bidi="fa-IR"/>
        </w:rPr>
        <w:t>9</w:t>
      </w:r>
      <w:r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) مدارک نشان دهنده وضعیت سهمیه جهت استفاده کنندگان از سهمیه رزمندگان، ایثارگران،همسر و فرزند شاهد،آزاده،همسر و فرزند آزاده،جانبازان،فرزند و همسر جانباز،فرزند و همسر مفقودالاثر</w:t>
      </w:r>
    </w:p>
    <w:p w:rsidR="000B41F9" w:rsidRDefault="000B41F9" w:rsidP="000B41F9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 w:rsidRPr="00860063">
        <w:rPr>
          <w:rFonts w:ascii="iransans" w:eastAsia="Times New Roman" w:hAnsi="iransans" w:cs="B Nazanin" w:hint="cs"/>
          <w:b/>
          <w:bCs/>
          <w:color w:val="333333"/>
          <w:sz w:val="24"/>
          <w:szCs w:val="24"/>
          <w:rtl/>
          <w:lang w:bidi="fa-IR"/>
        </w:rPr>
        <w:t>10</w:t>
      </w:r>
      <w:r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 xml:space="preserve">) از تمامی پذیرفته شدگان آزمون دوره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دکتری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تخصصی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</w:rPr>
        <w:t xml:space="preserve"> (</w:t>
      </w:r>
      <w:proofErr w:type="spellStart"/>
      <w:r w:rsidRPr="00092B40">
        <w:rPr>
          <w:rFonts w:ascii="Times New Roman" w:eastAsia="Times New Roman" w:hAnsi="Times New Roman" w:cs="B Nazanin"/>
          <w:color w:val="333333"/>
          <w:sz w:val="26"/>
          <w:szCs w:val="26"/>
        </w:rPr>
        <w:t>ph.D</w:t>
      </w:r>
      <w:proofErr w:type="spellEnd"/>
      <w:r w:rsidRPr="00092B40">
        <w:rPr>
          <w:rFonts w:ascii="Times New Roman" w:eastAsia="Times New Roman" w:hAnsi="Times New Roman" w:cs="B Nazanin"/>
          <w:color w:val="333333"/>
          <w:sz w:val="26"/>
          <w:szCs w:val="26"/>
        </w:rPr>
        <w:t>) </w:t>
      </w: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 و دکتری پژوهشی که سند تعهد محضری به محل اشتغال خود ندارند و یا بورسیه وزارت متبوع و سازمان های دیگر نیستند سند تعهد محضری اخذ می شود.</w:t>
      </w:r>
    </w:p>
    <w:p w:rsidR="005136C5" w:rsidRDefault="005136C5" w:rsidP="005136C5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تبصره 1 </w:t>
      </w:r>
      <w:r>
        <w:rPr>
          <w:rFonts w:ascii="Sakkal Majalla" w:eastAsia="Times New Roman" w:hAnsi="Sakkal Majalla" w:cs="Sakkal Majalla" w:hint="cs"/>
          <w:color w:val="333333"/>
          <w:sz w:val="26"/>
          <w:szCs w:val="26"/>
          <w:rtl/>
        </w:rPr>
        <w:t>–</w:t>
      </w: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 مستخدمان رسمی وزارت بهداشت،درمان و آموزش پزشکی و موسسات تابعه و دانشکده ها و دانشگاه های علوم پزشکی تعهدات خاص استخدامی به واحد های مربوطه خواهند سپرد.</w:t>
      </w:r>
    </w:p>
    <w:p w:rsidR="005136C5" w:rsidRDefault="005136C5" w:rsidP="002E4BBD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color w:val="333333"/>
          <w:sz w:val="26"/>
          <w:szCs w:val="26"/>
        </w:rPr>
      </w:pP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تبصره2- مستخدمان رسمی سایر وزارت خانه ها، موسسات و شرکت های دولتی و وابسته به دولت، چنانچه هزینه های تحصیلی ایشان توسط دستگاه مربوطه تقبل و به دانشگاه پذیرنده دانشجو پرداخت گردد، از سپردن تعهد عام معاف خواهند بود.  </w:t>
      </w:r>
    </w:p>
    <w:p w:rsidR="00F77D12" w:rsidRPr="00096CC7" w:rsidRDefault="00F77D12" w:rsidP="00F77D1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color w:val="333333"/>
          <w:sz w:val="26"/>
          <w:szCs w:val="26"/>
          <w:rtl/>
          <w:lang w:bidi="fa-IR"/>
        </w:rPr>
      </w:pPr>
      <w:bookmarkStart w:id="0" w:name="_GoBack"/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  <w:lang w:bidi="fa-IR"/>
        </w:rPr>
        <w:t>پذیرفته شدگان مقطع دکترای تخصصی تا قبل از آزمون جامع مهلت دارند</w:t>
      </w:r>
      <w:r w:rsidR="00767A88">
        <w:rPr>
          <w:rFonts w:ascii="Times New Roman" w:eastAsia="Times New Roman" w:hAnsi="Times New Roman" w:cs="B Nazanin" w:hint="cs"/>
          <w:color w:val="333333"/>
          <w:sz w:val="26"/>
          <w:szCs w:val="26"/>
          <w:rtl/>
          <w:lang w:bidi="fa-IR"/>
        </w:rPr>
        <w:t xml:space="preserve"> </w:t>
      </w: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  <w:lang w:bidi="fa-IR"/>
        </w:rPr>
        <w:t>تا نمره قبولی مورد تایید شورای عالی برنامه ریزی وزارت متبوع</w:t>
      </w:r>
      <w:r w:rsidR="00767A88">
        <w:rPr>
          <w:rFonts w:ascii="Times New Roman" w:eastAsia="Times New Roman" w:hAnsi="Times New Roman" w:cs="B Nazanin" w:hint="cs"/>
          <w:color w:val="333333"/>
          <w:sz w:val="26"/>
          <w:szCs w:val="26"/>
          <w:rtl/>
          <w:lang w:bidi="fa-IR"/>
        </w:rPr>
        <w:t xml:space="preserve"> </w:t>
      </w: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  <w:lang w:bidi="fa-IR"/>
        </w:rPr>
        <w:t>را کسب نمایند.</w:t>
      </w:r>
    </w:p>
    <w:bookmarkEnd w:id="0"/>
    <w:p w:rsidR="00404893" w:rsidRDefault="00404893" w:rsidP="00404893">
      <w:pPr>
        <w:bidi/>
        <w:spacing w:after="150" w:line="240" w:lineRule="auto"/>
        <w:jc w:val="both"/>
        <w:rPr>
          <w:rFonts w:ascii="Times New Roman" w:eastAsia="Times New Roman" w:hAnsi="Times New Roman" w:cs="B Nazanin"/>
          <w:color w:val="333333"/>
          <w:sz w:val="26"/>
          <w:szCs w:val="26"/>
        </w:rPr>
      </w:pP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>قابل توجه پذیرفته شدگان رشته پرستاری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</w:rPr>
        <w:t xml:space="preserve"> : 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>با عنایت به مصوبه شورای عالی برنامه ریزی وزارت بهداشت ،</w:t>
      </w:r>
      <w:r w:rsidRPr="00092B40">
        <w:rPr>
          <w:rFonts w:ascii="Cambria" w:eastAsia="Times New Roman" w:hAnsi="Cambria" w:cs="Cambria" w:hint="cs"/>
          <w:color w:val="333333"/>
          <w:sz w:val="26"/>
          <w:szCs w:val="26"/>
          <w:rtl/>
        </w:rPr>
        <w:t> 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درمان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و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آموزش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پزشکی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،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از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سال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1403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و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بعد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از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آن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"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شرط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دارا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بودن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2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سال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سابقه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کار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بالینی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با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مدرک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کارشناسی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یا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کارشناسی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ارشد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ناپیوسته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،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به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شرایط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ورود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به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مقطع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دکتری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 xml:space="preserve"> </w:t>
      </w:r>
      <w:r w:rsidRPr="00092B40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تخصصی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</w:rPr>
        <w:t xml:space="preserve"> (</w:t>
      </w:r>
      <w:proofErr w:type="spellStart"/>
      <w:r w:rsidRPr="00092B40">
        <w:rPr>
          <w:rFonts w:ascii="Times New Roman" w:eastAsia="Times New Roman" w:hAnsi="Times New Roman" w:cs="B Nazanin"/>
          <w:color w:val="333333"/>
          <w:sz w:val="26"/>
          <w:szCs w:val="26"/>
        </w:rPr>
        <w:t>ph.D</w:t>
      </w:r>
      <w:proofErr w:type="spellEnd"/>
      <w:r w:rsidRPr="00092B40">
        <w:rPr>
          <w:rFonts w:ascii="Times New Roman" w:eastAsia="Times New Roman" w:hAnsi="Times New Roman" w:cs="B Nazanin"/>
          <w:color w:val="333333"/>
          <w:sz w:val="26"/>
          <w:szCs w:val="26"/>
        </w:rPr>
        <w:t>) 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  <w:rtl/>
        </w:rPr>
        <w:t>رشته پرستاری اضافه می شود " . لازم به ذکر است دانشجویان با شرایط فوق ملزم به ارائه این مدرک می باشند</w:t>
      </w:r>
      <w:r w:rsidRPr="00092B40">
        <w:rPr>
          <w:rFonts w:ascii="Times New Roman" w:eastAsia="Times New Roman" w:hAnsi="Times New Roman" w:cs="B Nazanin"/>
          <w:color w:val="333333"/>
          <w:sz w:val="26"/>
          <w:szCs w:val="26"/>
        </w:rPr>
        <w:t xml:space="preserve"> .</w:t>
      </w:r>
    </w:p>
    <w:p w:rsidR="00F77D12" w:rsidRPr="00092B40" w:rsidRDefault="00F77D12" w:rsidP="00F77D12">
      <w:pPr>
        <w:bidi/>
        <w:spacing w:after="150" w:line="240" w:lineRule="auto"/>
        <w:jc w:val="both"/>
        <w:rPr>
          <w:rFonts w:ascii="Times New Roman" w:eastAsia="Times New Roman" w:hAnsi="Times New Roman" w:cs="B Nazanin"/>
          <w:color w:val="333333"/>
          <w:sz w:val="26"/>
          <w:szCs w:val="26"/>
        </w:rPr>
      </w:pPr>
    </w:p>
    <w:p w:rsidR="00096CC7" w:rsidRDefault="00096CC7" w:rsidP="00404893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</w:p>
    <w:sectPr w:rsidR="00096CC7" w:rsidSect="00303841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30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mitr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17E36"/>
    <w:multiLevelType w:val="hybridMultilevel"/>
    <w:tmpl w:val="C64CD67C"/>
    <w:lvl w:ilvl="0" w:tplc="281ADDC8">
      <w:start w:val="1"/>
      <w:numFmt w:val="decimal"/>
      <w:lvlText w:val="%1-"/>
      <w:lvlJc w:val="left"/>
      <w:pPr>
        <w:ind w:left="720" w:hanging="360"/>
      </w:pPr>
      <w:rPr>
        <w:rFonts w:cs="B Nazanin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F919A5"/>
    <w:multiLevelType w:val="hybridMultilevel"/>
    <w:tmpl w:val="58588054"/>
    <w:lvl w:ilvl="0" w:tplc="9540652A">
      <w:start w:val="1"/>
      <w:numFmt w:val="decimal"/>
      <w:lvlText w:val="%1-"/>
      <w:lvlJc w:val="left"/>
      <w:pPr>
        <w:ind w:left="720" w:hanging="360"/>
      </w:pPr>
      <w:rPr>
        <w:rFonts w:cs="B Nazanin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7F2EB8"/>
    <w:multiLevelType w:val="hybridMultilevel"/>
    <w:tmpl w:val="8DFCA8A6"/>
    <w:lvl w:ilvl="0" w:tplc="626C4458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Nazani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B82A69"/>
    <w:multiLevelType w:val="hybridMultilevel"/>
    <w:tmpl w:val="D6145482"/>
    <w:lvl w:ilvl="0" w:tplc="441C52B8">
      <w:start w:val="1"/>
      <w:numFmt w:val="decimal"/>
      <w:lvlText w:val="%1-"/>
      <w:lvlJc w:val="left"/>
      <w:pPr>
        <w:ind w:left="720" w:hanging="360"/>
      </w:pPr>
      <w:rPr>
        <w:rFonts w:ascii="iransans" w:hAnsi="iransans" w:cs="B Nazanin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CC7"/>
    <w:rsid w:val="000535A3"/>
    <w:rsid w:val="00092B40"/>
    <w:rsid w:val="00096CC7"/>
    <w:rsid w:val="000B3761"/>
    <w:rsid w:val="000B41F9"/>
    <w:rsid w:val="000F54ED"/>
    <w:rsid w:val="00123A38"/>
    <w:rsid w:val="00173752"/>
    <w:rsid w:val="002A6CEB"/>
    <w:rsid w:val="002C2051"/>
    <w:rsid w:val="002E4BBD"/>
    <w:rsid w:val="00303841"/>
    <w:rsid w:val="00340D71"/>
    <w:rsid w:val="003933A5"/>
    <w:rsid w:val="003954AD"/>
    <w:rsid w:val="003A3AA6"/>
    <w:rsid w:val="00404893"/>
    <w:rsid w:val="00435F39"/>
    <w:rsid w:val="004B4269"/>
    <w:rsid w:val="004D38E3"/>
    <w:rsid w:val="005136C5"/>
    <w:rsid w:val="00553521"/>
    <w:rsid w:val="00595C0C"/>
    <w:rsid w:val="005A0746"/>
    <w:rsid w:val="005A6ECA"/>
    <w:rsid w:val="005F42C9"/>
    <w:rsid w:val="00603588"/>
    <w:rsid w:val="006172DB"/>
    <w:rsid w:val="006312B3"/>
    <w:rsid w:val="00644EC0"/>
    <w:rsid w:val="0065575D"/>
    <w:rsid w:val="006B22E1"/>
    <w:rsid w:val="00714BCA"/>
    <w:rsid w:val="00761B87"/>
    <w:rsid w:val="0076327E"/>
    <w:rsid w:val="00767A88"/>
    <w:rsid w:val="00771587"/>
    <w:rsid w:val="007737AB"/>
    <w:rsid w:val="00795857"/>
    <w:rsid w:val="007B0171"/>
    <w:rsid w:val="00826675"/>
    <w:rsid w:val="0084314A"/>
    <w:rsid w:val="00860063"/>
    <w:rsid w:val="00886FAB"/>
    <w:rsid w:val="008C45B9"/>
    <w:rsid w:val="008E2784"/>
    <w:rsid w:val="008E4177"/>
    <w:rsid w:val="0093478B"/>
    <w:rsid w:val="00934E59"/>
    <w:rsid w:val="00993836"/>
    <w:rsid w:val="009B431B"/>
    <w:rsid w:val="009E0AA9"/>
    <w:rsid w:val="009E1D7F"/>
    <w:rsid w:val="00A3264E"/>
    <w:rsid w:val="00A46812"/>
    <w:rsid w:val="00A859CD"/>
    <w:rsid w:val="00B1242E"/>
    <w:rsid w:val="00B46BAF"/>
    <w:rsid w:val="00B766D6"/>
    <w:rsid w:val="00B94FB7"/>
    <w:rsid w:val="00BA4577"/>
    <w:rsid w:val="00BF53E3"/>
    <w:rsid w:val="00C30622"/>
    <w:rsid w:val="00C46AEF"/>
    <w:rsid w:val="00C5554A"/>
    <w:rsid w:val="00C579B8"/>
    <w:rsid w:val="00C87B3B"/>
    <w:rsid w:val="00C930B3"/>
    <w:rsid w:val="00CB2CF0"/>
    <w:rsid w:val="00CC1272"/>
    <w:rsid w:val="00CF74CE"/>
    <w:rsid w:val="00D348E2"/>
    <w:rsid w:val="00D47B94"/>
    <w:rsid w:val="00D53037"/>
    <w:rsid w:val="00D55AC7"/>
    <w:rsid w:val="00E13825"/>
    <w:rsid w:val="00F0161B"/>
    <w:rsid w:val="00F11290"/>
    <w:rsid w:val="00F4542D"/>
    <w:rsid w:val="00F57D81"/>
    <w:rsid w:val="00F60B0D"/>
    <w:rsid w:val="00F7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EA6E2D1F-6950-47A0-9692-634212660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6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96CC7"/>
    <w:rPr>
      <w:b/>
      <w:bCs/>
    </w:rPr>
  </w:style>
  <w:style w:type="character" w:styleId="Hyperlink">
    <w:name w:val="Hyperlink"/>
    <w:basedOn w:val="DefaultParagraphFont"/>
    <w:uiPriority w:val="99"/>
    <w:unhideWhenUsed/>
    <w:rsid w:val="00096CC7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096CC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0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D7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47B94"/>
    <w:pPr>
      <w:ind w:left="720"/>
      <w:contextualSpacing/>
    </w:pPr>
  </w:style>
  <w:style w:type="table" w:styleId="TableGrid">
    <w:name w:val="Table Grid"/>
    <w:basedOn w:val="TableNormal"/>
    <w:uiPriority w:val="39"/>
    <w:rsid w:val="00E138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3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ums.ac.ir/mums-map" TargetMode="External"/><Relationship Id="rId5" Type="http://schemas.openxmlformats.org/officeDocument/2006/relationships/hyperlink" Target="https://mail.mums.ac.ir/ow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razieh gholami</dc:creator>
  <cp:keywords/>
  <dc:description/>
  <cp:lastModifiedBy>poorfatemi-a2</cp:lastModifiedBy>
  <cp:revision>54</cp:revision>
  <cp:lastPrinted>2025-02-01T14:37:00Z</cp:lastPrinted>
  <dcterms:created xsi:type="dcterms:W3CDTF">2024-10-12T06:30:00Z</dcterms:created>
  <dcterms:modified xsi:type="dcterms:W3CDTF">2025-02-01T15:44:00Z</dcterms:modified>
</cp:coreProperties>
</file>